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numPr>
          <w:numId w:val="0"/>
        </w:numPr>
        <w:ind w:leftChars="0"/>
        <w:jc w:val="center"/>
        <w:rPr>
          <w:rFonts w:ascii="Times" w:hAnsi="Times"/>
          <w:b/>
          <w:sz w:val="28"/>
        </w:rPr>
      </w:pPr>
      <w:bookmarkStart w:id="0" w:name="_GoBack"/>
      <w:bookmarkEnd w:id="0"/>
      <w:r>
        <w:rPr>
          <w:rFonts w:ascii="Times" w:hAnsi="Times"/>
          <w:b/>
          <w:sz w:val="28"/>
        </w:rPr>
        <w:t>Wymagania edukacyjne z informatyki w klasie 8 szkoły podstawowej</w:t>
      </w:r>
    </w:p>
    <w:p>
      <w:pPr>
        <w:rPr>
          <w:rFonts w:ascii="Times" w:hAnsi="Times"/>
        </w:rPr>
      </w:pPr>
    </w:p>
    <w:p>
      <w:pPr>
        <w:pStyle w:val="6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 xml:space="preserve">W zakresie rozumienia, analizowania i rozwiązywania problemów uczeń: </w:t>
      </w:r>
    </w:p>
    <w:p>
      <w:pPr>
        <w:pStyle w:val="6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>wymienia etapy rozwiązywania problemów,</w:t>
      </w:r>
    </w:p>
    <w:p>
      <w:pPr>
        <w:pStyle w:val="6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>wyjaśnia, czym jest algorytm,</w:t>
      </w:r>
    </w:p>
    <w:p>
      <w:pPr>
        <w:pStyle w:val="6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>buduje algorytmy do rozwiązywania problemów,</w:t>
      </w:r>
    </w:p>
    <w:p>
      <w:pPr>
        <w:pStyle w:val="6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>wskazuje specyfikację problemu (dane, wyniki),</w:t>
      </w:r>
    </w:p>
    <w:p>
      <w:pPr>
        <w:pStyle w:val="6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>przedstawia algorytm w postaci listy kroków oraz schematu blokowego,</w:t>
      </w:r>
    </w:p>
    <w:p>
      <w:pPr>
        <w:pStyle w:val="6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>tłumaczy, na czym polega sytuacja warunkowa w algorytmie,</w:t>
      </w:r>
    </w:p>
    <w:p>
      <w:pPr>
        <w:pStyle w:val="6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>omawia możliwości wykorzystania arkusza kalkulacyjnego w różnych dziedzinach.</w:t>
      </w:r>
    </w:p>
    <w:p>
      <w:pPr>
        <w:pStyle w:val="6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W zakresie programowania i rozwiązywania problemów z wykorzystaniem komputera i innych urządzeń cyfrowych uczeń:</w:t>
      </w:r>
    </w:p>
    <w:p>
      <w:pPr>
        <w:pStyle w:val="6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>wyjaśnia, co to znaczy programować,</w:t>
      </w:r>
    </w:p>
    <w:p>
      <w:pPr>
        <w:pStyle w:val="6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>wyjaśnia, na czym polega iteracja (powtarzanie),</w:t>
      </w:r>
    </w:p>
    <w:p>
      <w:pPr>
        <w:pStyle w:val="6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>stosuje pętlę powtórzeniową w tworzonych programach,</w:t>
      </w:r>
    </w:p>
    <w:p>
      <w:pPr>
        <w:pStyle w:val="6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>stosuje sytuację warunkową w tworzonych programach,</w:t>
      </w:r>
    </w:p>
    <w:p>
      <w:pPr>
        <w:pStyle w:val="6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>wykorzystuje zmienne podczas programowania,</w:t>
      </w:r>
    </w:p>
    <w:p>
      <w:pPr>
        <w:pStyle w:val="6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 xml:space="preserve">tworzy procedury z parametrami i bez parametrów, </w:t>
      </w:r>
    </w:p>
    <w:p>
      <w:pPr>
        <w:pStyle w:val="6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>oblicza największy wspólny dzielnik, wykorzystując algorytm Euklidesa,</w:t>
      </w:r>
    </w:p>
    <w:p>
      <w:pPr>
        <w:pStyle w:val="6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>wskazuje największą liczbę w zbiorze, stosując algorytm wyszukiwania,</w:t>
      </w:r>
    </w:p>
    <w:p>
      <w:pPr>
        <w:pStyle w:val="6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>porządkuje elementy w zbiorze metodą wybierania, połowienia i zliczania,</w:t>
      </w:r>
    </w:p>
    <w:p>
      <w:pPr>
        <w:pStyle w:val="6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>wskazuje różnice pomiędzy kodem źródłowym a kodem wynikowym (maszynowym),</w:t>
      </w:r>
    </w:p>
    <w:p>
      <w:pPr>
        <w:pStyle w:val="6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>wskazuje różnice pomiędzy kompilatorem a interpreterem,</w:t>
      </w:r>
    </w:p>
    <w:p>
      <w:pPr>
        <w:pStyle w:val="6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 xml:space="preserve">wyjaśnia, czym jest arkusz kalkulacyjny, wiersz, kolumna i komórka tabeli, </w:t>
      </w:r>
    </w:p>
    <w:p>
      <w:pPr>
        <w:pStyle w:val="6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>wskazuje adres komórki oraz zakres komórek w arkuszu kalkulacyjnym,</w:t>
      </w:r>
    </w:p>
    <w:p>
      <w:pPr>
        <w:pStyle w:val="6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>samodzielnie buduje formuły do wykonywania prostych obliczeń w arkuszu kalkulacyjnym,</w:t>
      </w:r>
    </w:p>
    <w:p>
      <w:pPr>
        <w:pStyle w:val="6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>stosuje formuły wbudowane w program do wykonywania obliczeń w arkuszu kalkulacyjnym,</w:t>
      </w:r>
    </w:p>
    <w:p>
      <w:pPr>
        <w:pStyle w:val="6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>kopiuje formuły, stosując adresowanie względne, bezwzględne oraz mieszane,</w:t>
      </w:r>
    </w:p>
    <w:p>
      <w:pPr>
        <w:pStyle w:val="6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>sprawdza warunek logiczny w arkuszu kalkulacyjny, korzystając z funkcji JEŻELI,</w:t>
      </w:r>
    </w:p>
    <w:p>
      <w:pPr>
        <w:pStyle w:val="6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>dodaje oraz usuwa wiersze i kolumny w tabeli arkusza kalkulacyjnego,</w:t>
      </w:r>
    </w:p>
    <w:p>
      <w:pPr>
        <w:pStyle w:val="6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>zmienia szerokość kolumn i wysokość wierszy tabeli arkusza kalkulacyjnego,</w:t>
      </w:r>
    </w:p>
    <w:p>
      <w:pPr>
        <w:pStyle w:val="6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>zmienia wygląd komórek w arkuszu kalkulacyjnym,</w:t>
      </w:r>
    </w:p>
    <w:p>
      <w:pPr>
        <w:pStyle w:val="6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>dodaje i formatuje obramowanie komórek tabeli arkusza kalkulacyjnego,</w:t>
      </w:r>
    </w:p>
    <w:p>
      <w:pPr>
        <w:pStyle w:val="6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>scala ze sobą wiele komórek tabeli arkusza kalkulacyjnego,</w:t>
      </w:r>
    </w:p>
    <w:p>
      <w:pPr>
        <w:pStyle w:val="6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>wykorzystuje funkcję zawijania tekstu, aby zmieścić w jednej komórce dłuższe teksty,</w:t>
      </w:r>
    </w:p>
    <w:p>
      <w:pPr>
        <w:pStyle w:val="6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>zmienia format danych wpisanych do komórek arkusza kalkulacyjnego,</w:t>
      </w:r>
    </w:p>
    <w:p>
      <w:pPr>
        <w:pStyle w:val="6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>drukuje tabele utworzone w arkuszu kalkulacyjnym,</w:t>
      </w:r>
    </w:p>
    <w:p>
      <w:pPr>
        <w:pStyle w:val="6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>przedstawia na wykresie dane zebrane w tabeli arkusza kalkulacyjnego,</w:t>
      </w:r>
    </w:p>
    <w:p>
      <w:pPr>
        <w:pStyle w:val="6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>dobiera odpowiedni typ wykresu do rodzaju danych zebranych w tabeli arkusza kalkulacyjnego,</w:t>
      </w:r>
    </w:p>
    <w:p>
      <w:pPr>
        <w:pStyle w:val="6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>wstawia do dokumentu tekstowego tabelę lub wykres arkusza kalkulacyjnego,</w:t>
      </w:r>
    </w:p>
    <w:p>
      <w:pPr>
        <w:pStyle w:val="6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>wstawiając tabelę lub wykres arkusza kalkulacyjnego do dokumentu tekstowego, odróżnia obiekt osadzony od obiektu połączonego,</w:t>
      </w:r>
    </w:p>
    <w:p>
      <w:pPr>
        <w:pStyle w:val="6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>korzysta z algorytmów liniowego, warunkowego oraz iteracyjnego podczas pracy w arkuszu kalkulacyjnym,</w:t>
      </w:r>
    </w:p>
    <w:p>
      <w:pPr>
        <w:pStyle w:val="6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>sortuje dane w tabeli arkusza kalkulacyjnego w określonym porządku,</w:t>
      </w:r>
    </w:p>
    <w:p>
      <w:pPr>
        <w:pStyle w:val="6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>wyświetla tylko wybrane dane w tabeli arkusza kalkulacyjnego, korzystając z funkcji filtrowania.</w:t>
      </w:r>
    </w:p>
    <w:p>
      <w:pPr>
        <w:pStyle w:val="6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W zakresie posługiwania się komputerem, urządzeniami cyfrowymi i sieciami komputerowymi uczeń:</w:t>
      </w:r>
    </w:p>
    <w:p>
      <w:pPr>
        <w:pStyle w:val="6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>korzysta z różnych urządzeń peryferyjnych,</w:t>
      </w:r>
    </w:p>
    <w:p>
      <w:pPr>
        <w:pStyle w:val="6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>wyszukuje w internecie informacje i dane różnego rodzaju (tekst, obrazy, muzykę, filmy),</w:t>
      </w:r>
    </w:p>
    <w:p>
      <w:pPr>
        <w:pStyle w:val="6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>sprawnie posługuje się urządzeniami elektronicznymi takimi jak skaner, drukarka, aparat fotograficzny, kamera,</w:t>
      </w:r>
    </w:p>
    <w:p>
      <w:pPr>
        <w:pStyle w:val="6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>prawidłowo nazywa programy, narzędzia i funkcje, z których korzysta,</w:t>
      </w:r>
    </w:p>
    <w:p>
      <w:pPr>
        <w:pStyle w:val="6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>wyjaśnia działanie narzędzi, z których korzysta.</w:t>
      </w:r>
    </w:p>
    <w:p>
      <w:pPr>
        <w:pStyle w:val="6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W zakresie rozwijania kompetencji społecznych uczeń:</w:t>
      </w:r>
    </w:p>
    <w:p>
      <w:pPr>
        <w:pStyle w:val="6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>współpracuje z innymi, wykonując złożone projekty,</w:t>
      </w:r>
    </w:p>
    <w:p>
      <w:pPr>
        <w:pStyle w:val="6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>określa etapy wykonywania złożonego projektu grupowego,</w:t>
      </w:r>
    </w:p>
    <w:p>
      <w:pPr>
        <w:pStyle w:val="6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>komunikuje się z innymi przez sieć lokalną oraz przez internet, wykorzystując komunikatory,</w:t>
      </w:r>
    </w:p>
    <w:p>
      <w:pPr>
        <w:pStyle w:val="6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>wysyła i odbiera pocztę elektroniczną,</w:t>
      </w:r>
    </w:p>
    <w:p>
      <w:pPr>
        <w:pStyle w:val="6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>selekcjonuje i ocenia krytycznie informacje znalezione w internecie,</w:t>
      </w:r>
    </w:p>
    <w:p>
      <w:pPr>
        <w:pStyle w:val="6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>omawia najważniejsze wydarzenia w historii rozwoju komputerów, internetu i oprogramowania.</w:t>
      </w:r>
    </w:p>
    <w:p>
      <w:pPr>
        <w:pStyle w:val="6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W zakresie przestrzegania praw i zasad bezpieczeństwa uczeń:</w:t>
      </w:r>
    </w:p>
    <w:p>
      <w:pPr>
        <w:pStyle w:val="6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>przestrzega zasad bezpiecznej i higienicznej pracy przy komputerze,</w:t>
      </w:r>
    </w:p>
    <w:p>
      <w:pPr>
        <w:pStyle w:val="6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>wymienia i opisuje rodzaje licencji na oprogramowanie,</w:t>
      </w:r>
    </w:p>
    <w:p>
      <w:pPr>
        <w:pStyle w:val="6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>przestrzega postanowień licencji na oprogramowanie i materiały pobrane z internetu,</w:t>
      </w:r>
    </w:p>
    <w:p>
      <w:pPr>
        <w:pStyle w:val="6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>przestrzega zasad etycznych, korzystając z komputera i internetu,</w:t>
      </w:r>
    </w:p>
    <w:p>
      <w:pPr>
        <w:pStyle w:val="6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>dba o swoje bezpieczeństwo podczas korzystania z internetu,</w:t>
      </w:r>
    </w:p>
    <w:p>
      <w:pPr>
        <w:pStyle w:val="6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>przestrzega przepisów prawa podczas korzystania z internetu,</w:t>
      </w:r>
    </w:p>
    <w:p>
      <w:pPr>
        <w:pStyle w:val="6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>wie, czym jest netykieta, i przestrzega jej zasad, korzystając z internetu.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0" w:h="16840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imes">
    <w:altName w:val="Times New Roman"/>
    <w:panose1 w:val="02020603050405020304"/>
    <w:charset w:val="EE"/>
    <w:family w:val="roman"/>
    <w:pitch w:val="default"/>
    <w:sig w:usb0="00000000" w:usb1="00000000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4" w:lineRule="exact"/>
      <w:ind w:left="20"/>
      <w:rPr>
        <w:rFonts w:ascii="Times" w:hAnsi="Times"/>
        <w:color w:val="000000" w:themeColor="text1"/>
        <w:sz w:val="20"/>
        <w:szCs w:val="20"/>
        <w14:textFill>
          <w14:solidFill>
            <w14:schemeClr w14:val="tx1"/>
          </w14:solidFill>
        </w14:textFill>
      </w:rPr>
    </w:pPr>
    <w:r>
      <w:rPr>
        <w:rFonts w:ascii="Times" w:hAnsi="Times"/>
        <w:color w:val="000000" w:themeColor="text1"/>
        <w:sz w:val="20"/>
        <w:szCs w:val="20"/>
        <w14:textFill>
          <w14:solidFill>
            <w14:schemeClr w14:val="tx1"/>
          </w14:solidFill>
        </w14:textFill>
      </w:rPr>
      <w:t xml:space="preserve">© Copyright by Nowa Era Sp. z o.o. • </w:t>
    </w:r>
    <w:r>
      <w:fldChar w:fldCharType="begin"/>
    </w:r>
    <w:r>
      <w:instrText xml:space="preserve"> HYPERLINK "http://www.nowaera.pl/" \h </w:instrText>
    </w:r>
    <w:r>
      <w:fldChar w:fldCharType="separate"/>
    </w:r>
    <w:r>
      <w:rPr>
        <w:rFonts w:ascii="Times" w:hAnsi="Times"/>
        <w:color w:val="000000" w:themeColor="text1"/>
        <w:sz w:val="20"/>
        <w:szCs w:val="20"/>
        <w14:textFill>
          <w14:solidFill>
            <w14:schemeClr w14:val="tx1"/>
          </w14:solidFill>
        </w14:textFill>
      </w:rPr>
      <w:t>www.nowaera.pl</w:t>
    </w:r>
    <w:r>
      <w:rPr>
        <w:rFonts w:ascii="Times" w:hAnsi="Times"/>
        <w:color w:val="000000" w:themeColor="text1"/>
        <w:sz w:val="20"/>
        <w:szCs w:val="20"/>
        <w14:textFill>
          <w14:solidFill>
            <w14:schemeClr w14:val="tx1"/>
          </w14:solidFill>
        </w14:textFill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rFonts w:cstheme="minorHAnsi"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posOffset>349885</wp:posOffset>
              </wp:positionV>
              <wp:extent cx="2802255" cy="208280"/>
              <wp:effectExtent l="0" t="0" r="1905" b="5080"/>
              <wp:wrapNone/>
              <wp:docPr id="473" name="Pole tekstowe 47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2255" cy="208280"/>
                      </a:xfrm>
                      <a:prstGeom prst="rect">
                        <a:avLst/>
                      </a:prstGeom>
                      <a:solidFill>
                        <a:srgbClr val="B1C903"/>
                      </a:solidFill>
                    </wps:spPr>
                    <wps:txbx>
                      <w:txbxContent>
                        <w:p>
                          <w:pPr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Informatyka – Przedmiotowy system oceniania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0.85pt;margin-top:27.55pt;height:16.4pt;width:220.65pt;mso-position-horizontal-relative:page;mso-position-vertical-relative:page;z-index:251660288;v-text-anchor:middle;mso-width-relative:page;mso-height-relative:page;" fillcolor="#B1C903" filled="t" stroked="f" coordsize="21600,21600" o:allowincell="f" o:gfxdata="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L8Cau9YAAAAGAQAADwAA&#10;AAAAAAABACAAAAAiAAAAZHJzL2Rvd25yZXYueG1sUEsBAhQAFAAAAAgAh07iQJsEVTAYAgAAKAQA&#10;AA4AAAAAAAAAAQAgAAAAJQEAAGRycy9lMm9Eb2MueG1sUEsFBgAAAAAGAAYAWQEAAK8FAAAAAA==&#10;">
              <v:fill on="t" focussize="0,0"/>
              <v:stroke on="f"/>
              <v:imagedata o:title=""/>
              <o:lock v:ext="edit" aspectratio="f"/>
              <v:textbox inset="2.54mm,0mm,2.54mm,0mm">
                <w:txbxContent>
                  <w:p>
                    <w:pPr>
                      <w:rPr>
                        <w:rFonts w:cstheme="minorHAnsi"/>
                        <w:color w:val="FFFFFF" w:themeColor="background1"/>
                        <w:sz w:val="16"/>
                        <w:szCs w:val="16"/>
                        <w14:textFill>
                          <w14:solidFill>
                            <w14:schemeClr w14:val="bg1"/>
                          </w14:solidFill>
                        </w14:textFill>
                      </w:rPr>
                    </w:pPr>
                    <w:r>
                      <w:rPr>
                        <w:rFonts w:cstheme="minorHAnsi"/>
                        <w:color w:val="FFFFFF" w:themeColor="background1"/>
                        <w:sz w:val="16"/>
                        <w:szCs w:val="16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>Informatyka – Przedmiotowy system oceniania</w:t>
                    </w:r>
                  </w:p>
                </w:txbxContent>
              </v:textbox>
            </v:shape>
          </w:pict>
        </mc:Fallback>
      </mc:AlternateContent>
    </w:r>
    <w:r>
      <w:rPr>
        <w:rFonts w:cstheme="minorHAnsi"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leftMargin">
                <wp:align>right</wp:align>
              </wp:positionH>
              <wp:positionV relativeFrom="topMargin">
                <wp:posOffset>349885</wp:posOffset>
              </wp:positionV>
              <wp:extent cx="299085" cy="208280"/>
              <wp:effectExtent l="0" t="0" r="5715" b="5080"/>
              <wp:wrapNone/>
              <wp:docPr id="474" name="Pole tekstowe 47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20828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</wps:spPr>
                    <wps:txbx>
                      <w:txbxContent>
                        <w:p>
                          <w:pPr>
                            <w:jc w:val="right"/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cstheme="minorHAnsi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cstheme="minorHAnsi"/>
                              <w:sz w:val="16"/>
                              <w:szCs w:val="16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cstheme="minorHAnsi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5</w:t>
                          </w:r>
                          <w:r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6.85pt;margin-top:27.55pt;height:16.4pt;width:23.55pt;mso-position-horizontal-relative:page;mso-position-vertical-relative:page;z-index:251659264;v-text-anchor:middle;mso-width-relative:page;mso-height-relative:page;" fillcolor="#002060" filled="t" stroked="f" coordsize="21600,21600" o:allowincell="f" o:gfxdata="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JegS/dYAAAAFAQAADwAAAAAA&#10;AAABACAAAAAiAAAAZHJzL2Rvd25yZXYueG1sUEsBAhQAFAAAAAgAh07iQGpgADMVAgAAJwQAAA4A&#10;AAAAAAAAAQAgAAAAJQEAAGRycy9lMm9Eb2MueG1sUEsFBgAAAAAGAAYAWQEAAKwFAAAAAA==&#10;">
              <v:fill on="t" focussize="0,0"/>
              <v:stroke on="f"/>
              <v:imagedata o:title=""/>
              <o:lock v:ext="edit" aspectratio="f"/>
              <v:textbox inset="2.54mm,0mm,2.54mm,0mm">
                <w:txbxContent>
                  <w:p>
                    <w:pPr>
                      <w:jc w:val="right"/>
                      <w:rPr>
                        <w:rFonts w:cstheme="minorHAnsi"/>
                        <w:color w:val="FFFFFF" w:themeColor="background1"/>
                        <w:sz w:val="16"/>
                        <w:szCs w:val="16"/>
                        <w14:textFill>
                          <w14:solidFill>
                            <w14:schemeClr w14:val="bg1"/>
                          </w14:solidFill>
                        </w14:textFill>
                      </w:rPr>
                    </w:pPr>
                    <w:r>
                      <w:rPr>
                        <w:rFonts w:cstheme="minorHAnsi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cstheme="minorHAnsi"/>
                        <w:sz w:val="16"/>
                        <w:szCs w:val="16"/>
                      </w:rPr>
                      <w:instrText xml:space="preserve">PAGE   \* MERGEFORMAT</w:instrText>
                    </w:r>
                    <w:r>
                      <w:rPr>
                        <w:rFonts w:cstheme="minorHAnsi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cstheme="minorHAnsi"/>
                        <w:color w:val="FFFFFF" w:themeColor="background1"/>
                        <w:sz w:val="16"/>
                        <w:szCs w:val="16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>5</w:t>
                    </w:r>
                    <w:r>
                      <w:rPr>
                        <w:rFonts w:cstheme="minorHAnsi"/>
                        <w:color w:val="FFFFFF" w:themeColor="background1"/>
                        <w:sz w:val="16"/>
                        <w:szCs w:val="16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F2348E8"/>
    <w:multiLevelType w:val="multilevel"/>
    <w:tmpl w:val="7F2348E8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2" w:tentative="0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 w:tentative="0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entative="0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entative="0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entative="0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entative="0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B6256A"/>
    <w:rsid w:val="3FB6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HAnsi" w:cstheme="minorBidi"/>
      <w:sz w:val="24"/>
      <w:szCs w:val="24"/>
      <w:lang w:val="pl-PL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nhideWhenUsed/>
    <w:qFormat/>
    <w:uiPriority w:val="99"/>
    <w:pPr>
      <w:tabs>
        <w:tab w:val="center" w:pos="4536"/>
        <w:tab w:val="right" w:pos="9072"/>
      </w:tabs>
    </w:pPr>
  </w:style>
  <w:style w:type="paragraph" w:styleId="5">
    <w:name w:val="header"/>
    <w:basedOn w:val="1"/>
    <w:unhideWhenUsed/>
    <w:qFormat/>
    <w:uiPriority w:val="99"/>
    <w:pPr>
      <w:tabs>
        <w:tab w:val="center" w:pos="4536"/>
        <w:tab w:val="right" w:pos="9072"/>
      </w:tabs>
    </w:pPr>
  </w:style>
  <w:style w:type="paragraph" w:styleId="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2023-09-01T02:21:00Z</dcterms:created>
  <dc:creator>Agnieszka Daszkiewicz</dc:creator>
  <cp:lastModifiedBy>Agnieszka Daszkiewicz</cp:lastModifiedBy>
  <dcterms:modified xsi:type="dcterms:W3CDTF">2023-09-01T02:22:18Z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965A7E83D2F44D2294F6F7359F1A51E5</vt:lpwstr>
  </property>
</Properties>
</file>